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b934add39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6c64895de4b64"/>
      <w:footerReference xmlns:r="http://schemas.openxmlformats.org/officeDocument/2006/relationships" w:type="default" r:id="R3f4ace62487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6c64895de4b64" /><Relationship Type="http://schemas.openxmlformats.org/officeDocument/2006/relationships/footer" Target="/word/footer1.xml" Id="R3f4ace6248784221" /></Relationships>
</file>