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acc625f56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HIBAS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HIBAS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05ce825164ba3"/>
      <w:footerReference xmlns:r="http://schemas.openxmlformats.org/officeDocument/2006/relationships" w:type="default" r:id="R0099b2de4802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HIBAS HOLDING AS   ·   Org.nr 989 155 326   ·   Ringeriksveien 197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05ce825164ba3" /><Relationship Type="http://schemas.openxmlformats.org/officeDocument/2006/relationships/footer" Target="/word/footer1.xml" Id="R0099b2de480244b6" /></Relationships>
</file>