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4536c45da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572baacb324e8d"/>
      <w:footerReference xmlns:r="http://schemas.openxmlformats.org/officeDocument/2006/relationships" w:type="default" r:id="R285c2d0d2c59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JOHANSEN HOLDING AS   ·   Org.nr 989 189 786   ·   c/o John Yngvar Johansen, Rådalslia 1A   ·   1663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72baacb324e8d" /><Relationship Type="http://schemas.openxmlformats.org/officeDocument/2006/relationships/footer" Target="/word/footer1.xml" Id="R285c2d0d2c594ef5" /></Relationships>
</file>