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328dcd1c4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S. BYGG AS</w:t>
      </w:r>
    </w:p>
    <w:sectPr>
      <w:headerReference xmlns:r="http://schemas.openxmlformats.org/officeDocument/2006/relationships" w:type="default" r:id="R46f81bda1cf74cfd"/>
      <w:footerReference xmlns:r="http://schemas.openxmlformats.org/officeDocument/2006/relationships" w:type="default" r:id="Ra386475b823b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S. BYGG AS   ·   Org.nr 990 336 857   ·   Rønningen 11   ·   3060 SVELVIK   ·   Tlf. 33 77 12 17   ·   ni-pgr@online.no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81bda1cf74cfd" /><Relationship Type="http://schemas.openxmlformats.org/officeDocument/2006/relationships/footer" Target="/word/footer1.xml" Id="Ra386475b823b4d40" /></Relationships>
</file>