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d3cffd171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0b25b3f04748a4"/>
      <w:footerReference xmlns:r="http://schemas.openxmlformats.org/officeDocument/2006/relationships" w:type="default" r:id="Re0213e019d10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b25b3f04748a4" /><Relationship Type="http://schemas.openxmlformats.org/officeDocument/2006/relationships/footer" Target="/word/footer1.xml" Id="Re0213e019d104a0d" /></Relationships>
</file>