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9e6eeb93d4b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J. HOLTER AS</w:t>
      </w:r>
    </w:p>
    <w:sectPr>
      <w:headerReference xmlns:r="http://schemas.openxmlformats.org/officeDocument/2006/relationships" w:type="default" r:id="Ra1c3694e18dd42ad"/>
      <w:footerReference xmlns:r="http://schemas.openxmlformats.org/officeDocument/2006/relationships" w:type="default" r:id="Raee80cd6b73c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J. HOLTER AS   ·   Org.nr 992 687 002   ·   Lonøyveien 99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J. HOLTER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3694e18dd42ad" /><Relationship Type="http://schemas.openxmlformats.org/officeDocument/2006/relationships/footer" Target="/word/footer1.xml" Id="Raee80cd6b73c4700" /></Relationships>
</file>