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9bc7513f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STAALE 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LIE AS</w:t>
      </w:r>
    </w:p>
    <w:sectPr>
      <w:headerReference xmlns:r="http://schemas.openxmlformats.org/officeDocument/2006/relationships" w:type="default" r:id="Rb32f489d5f1444bd"/>
      <w:footerReference xmlns:r="http://schemas.openxmlformats.org/officeDocument/2006/relationships" w:type="default" r:id="Rd405ddc8db29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LIE AS   ·   Org.nr 994 985 396   ·   Somakroken 8   ·   4312 SANDNES   ·   staale@slie.no   ·   www.slie.no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f489d5f1444bd" /><Relationship Type="http://schemas.openxmlformats.org/officeDocument/2006/relationships/footer" Target="/word/footer1.xml" Id="Rd405ddc8db2944a9" /></Relationships>
</file>