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2da8799d6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BTS-CONSULTING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BTS-CONSULTING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0df58e14b749a9"/>
      <w:footerReference xmlns:r="http://schemas.openxmlformats.org/officeDocument/2006/relationships" w:type="default" r:id="R6501c3890ba9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BTS-CONSULTING AS   ·   Org.nr 995 673 622   ·   Luramyrveien 40   ·   4313 SANDNES   ·   www.btsc.no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BTS-CONSULTING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df58e14b749a9" /><Relationship Type="http://schemas.openxmlformats.org/officeDocument/2006/relationships/footer" Target="/word/footer1.xml" Id="R6501c3890ba94c07" /></Relationships>
</file>