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08d6e604f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GOTO INVEST AS</w:t>
      </w:r>
    </w:p>
    <w:sectPr>
      <w:headerReference xmlns:r="http://schemas.openxmlformats.org/officeDocument/2006/relationships" w:type="default" r:id="Re2d4113a16eb4e44"/>
      <w:footerReference xmlns:r="http://schemas.openxmlformats.org/officeDocument/2006/relationships" w:type="default" r:id="R18b1aedb06d2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GOTO INVEST AS   ·   Org.nr 996 340 988   ·   Svarthammarlia 38   ·   5470 ROSENDAL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4113a16eb4e44" /><Relationship Type="http://schemas.openxmlformats.org/officeDocument/2006/relationships/footer" Target="/word/footer1.xml" Id="R18b1aedb06d24bd8" /></Relationships>
</file>