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6ab715401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JOLIMA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JOLIMA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4975ce9b4094a25"/>
      <w:footerReference xmlns:r="http://schemas.openxmlformats.org/officeDocument/2006/relationships" w:type="default" r:id="R787d044fce84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75ce9b4094a25" /><Relationship Type="http://schemas.openxmlformats.org/officeDocument/2006/relationships/footer" Target="/word/footer1.xml" Id="R787d044fce8447fe" /></Relationships>
</file>