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421d74ea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eecfcca8e4025"/>
      <w:footerReference xmlns:r="http://schemas.openxmlformats.org/officeDocument/2006/relationships" w:type="default" r:id="R5896897bd6d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eecfcca8e4025" /><Relationship Type="http://schemas.openxmlformats.org/officeDocument/2006/relationships/footer" Target="/word/footer1.xml" Id="R5896897bd6da4518" /></Relationships>
</file>