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b2bf4ea5d40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LBM INVEST AS</w:t>
      </w:r>
    </w:p>
    <w:sectPr>
      <w:headerReference xmlns:r="http://schemas.openxmlformats.org/officeDocument/2006/relationships" w:type="default" r:id="Rd321c435fce5405a"/>
      <w:footerReference xmlns:r="http://schemas.openxmlformats.org/officeDocument/2006/relationships" w:type="default" r:id="R9ceb02859ec9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LBM INVEST AS   ·   Org.nr 998 043 972   ·   c/o Clarksons Platou Real Estate AS, Munkedamsveien 62C   ·   0270 OSLO   ·   stn@clarksons.com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1c435fce5405a" /><Relationship Type="http://schemas.openxmlformats.org/officeDocument/2006/relationships/footer" Target="/word/footer1.xml" Id="R9ceb02859ec94cf8" /></Relationships>
</file>