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cb4468449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d55f8d17f47be"/>
      <w:footerReference xmlns:r="http://schemas.openxmlformats.org/officeDocument/2006/relationships" w:type="default" r:id="R9aef907f0e0a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 ELEKTRO AS   ·   Org.nr 999 110 258   ·   Frøyas vei 33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d55f8d17f47be" /><Relationship Type="http://schemas.openxmlformats.org/officeDocument/2006/relationships/footer" Target="/word/footer1.xml" Id="R9aef907f0e0a4d0f" /></Relationships>
</file>